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40" w:lineRule="auto"/>
        <w:rPr>
          <w:i w:val="1"/>
        </w:rPr>
      </w:pPr>
      <w:r w:rsidDel="00000000" w:rsidR="00000000" w:rsidRPr="00000000">
        <w:rPr>
          <w:i w:val="1"/>
          <w:rtl w:val="0"/>
        </w:rPr>
        <w:t xml:space="preserve">Dear Warrior students and parents,</w:t>
      </w:r>
    </w:p>
    <w:p w:rsidR="00000000" w:rsidDel="00000000" w:rsidP="00000000" w:rsidRDefault="00000000" w:rsidRPr="00000000" w14:paraId="00000003">
      <w:pPr>
        <w:spacing w:line="240" w:lineRule="auto"/>
        <w:rPr>
          <w:b w:val="1"/>
          <w:sz w:val="24"/>
          <w:szCs w:val="24"/>
          <w:u w:val="single"/>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806.4000000000001" w:right="763.2" w:header="0" w:footer="0"/>
          <w:pgNumType w:start="1"/>
          <w:cols w:equalWidth="0" w:num="1" w:sep="1">
            <w:col w:space="0" w:w="10670.4"/>
          </w:cols>
        </w:sectPr>
      </w:pPr>
      <w:r w:rsidDel="00000000" w:rsidR="00000000" w:rsidRPr="00000000">
        <w:rPr>
          <w:i w:val="1"/>
          <w:rtl w:val="0"/>
        </w:rPr>
        <w:t xml:space="preserve">Welcome back to our 2023-24 school year! </w:t>
      </w:r>
      <w:r w:rsidDel="00000000" w:rsidR="00000000" w:rsidRPr="00000000">
        <w:rPr>
          <w:b w:val="1"/>
          <w:i w:val="1"/>
          <w:rtl w:val="0"/>
        </w:rPr>
        <w:t xml:space="preserve">AP Language and Composition </w:t>
      </w:r>
      <w:r w:rsidDel="00000000" w:rsidR="00000000" w:rsidRPr="00000000">
        <w:rPr>
          <w:i w:val="1"/>
          <w:rtl w:val="0"/>
        </w:rPr>
        <w:t xml:space="preserve">is a rigorous class that analyzes complex texts for the </w:t>
      </w:r>
      <w:r w:rsidDel="00000000" w:rsidR="00000000" w:rsidRPr="00000000">
        <w:rPr>
          <w:b w:val="1"/>
          <w:i w:val="1"/>
          <w:rtl w:val="0"/>
        </w:rPr>
        <w:t xml:space="preserve">BIG 4: 1) rhetorical situation, 2) claims/evidence, 3) reasoning/organization, and 4) style.</w:t>
      </w:r>
      <w:r w:rsidDel="00000000" w:rsidR="00000000" w:rsidRPr="00000000">
        <w:rPr>
          <w:i w:val="1"/>
          <w:rtl w:val="0"/>
        </w:rPr>
        <w:t xml:space="preserve"> </w:t>
      </w:r>
      <w:r w:rsidDel="00000000" w:rsidR="00000000" w:rsidRPr="00000000">
        <w:rPr>
          <w:rtl w:val="0"/>
        </w:rPr>
        <w:t xml:space="preserve">Review </w:t>
      </w:r>
      <w:r w:rsidDel="00000000" w:rsidR="00000000" w:rsidRPr="00000000">
        <w:rPr>
          <w:b w:val="1"/>
          <w:u w:val="single"/>
          <w:rtl w:val="0"/>
        </w:rPr>
        <w:t xml:space="preserve">commonsense.org</w:t>
      </w:r>
      <w:r w:rsidDel="00000000" w:rsidR="00000000" w:rsidRPr="00000000">
        <w:rPr>
          <w:rtl w:val="0"/>
        </w:rPr>
        <w:t xml:space="preserve"> for content warnings. </w:t>
      </w:r>
      <w:r w:rsidDel="00000000" w:rsidR="00000000" w:rsidRPr="00000000">
        <w:rPr>
          <w:i w:val="1"/>
          <w:rtl w:val="0"/>
        </w:rPr>
        <w:t xml:space="preserve"> Please reach out anytime if you have any questions or concerns.  –Ms. Zocchi</w:t>
      </w:r>
      <w:r w:rsidDel="00000000" w:rsidR="00000000" w:rsidRPr="00000000">
        <w:rPr>
          <w:rtl w:val="0"/>
        </w:rPr>
      </w:r>
    </w:p>
    <w:p w:rsidR="00000000" w:rsidDel="00000000" w:rsidP="00000000" w:rsidRDefault="00000000" w:rsidRPr="00000000" w14:paraId="00000004">
      <w:pPr>
        <w:spacing w:line="240" w:lineRule="auto"/>
        <w:ind w:left="-90" w:firstLine="0"/>
        <w:rPr>
          <w:b w:val="1"/>
          <w:i w:val="1"/>
          <w:sz w:val="24"/>
          <w:szCs w:val="24"/>
        </w:rPr>
      </w:pPr>
      <w:r w:rsidDel="00000000" w:rsidR="00000000" w:rsidRPr="00000000">
        <w:rPr>
          <w:b w:val="1"/>
          <w:sz w:val="24"/>
          <w:szCs w:val="24"/>
          <w:u w:val="single"/>
          <w:rtl w:val="0"/>
        </w:rPr>
        <w:t xml:space="preserve">Bring to Class</w:t>
      </w:r>
      <w:r w:rsidDel="00000000" w:rsidR="00000000" w:rsidRPr="00000000">
        <w:rPr>
          <w:b w:val="1"/>
          <w:i w:val="1"/>
          <w:sz w:val="24"/>
          <w:szCs w:val="24"/>
          <w:rtl w:val="0"/>
        </w:rPr>
        <w:t xml:space="preserve">  </w:t>
      </w:r>
    </w:p>
    <w:p w:rsidR="00000000" w:rsidDel="00000000" w:rsidP="00000000" w:rsidRDefault="00000000" w:rsidRPr="00000000" w14:paraId="00000005">
      <w:pPr>
        <w:numPr>
          <w:ilvl w:val="0"/>
          <w:numId w:val="6"/>
        </w:numPr>
        <w:spacing w:after="0" w:line="240" w:lineRule="auto"/>
        <w:ind w:left="540" w:hanging="360"/>
      </w:pPr>
      <w:r w:rsidDel="00000000" w:rsidR="00000000" w:rsidRPr="00000000">
        <w:rPr>
          <w:rtl w:val="0"/>
        </w:rPr>
        <w:t xml:space="preserve">Chromebook (charged)</w:t>
      </w:r>
    </w:p>
    <w:p w:rsidR="00000000" w:rsidDel="00000000" w:rsidP="00000000" w:rsidRDefault="00000000" w:rsidRPr="00000000" w14:paraId="00000006">
      <w:pPr>
        <w:numPr>
          <w:ilvl w:val="0"/>
          <w:numId w:val="6"/>
        </w:numPr>
        <w:spacing w:after="0" w:line="240" w:lineRule="auto"/>
        <w:ind w:left="540" w:hanging="360"/>
      </w:pPr>
      <w:r w:rsidDel="00000000" w:rsidR="00000000" w:rsidRPr="00000000">
        <w:rPr>
          <w:rtl w:val="0"/>
        </w:rPr>
        <w:t xml:space="preserve">Notebook </w:t>
      </w:r>
    </w:p>
    <w:p w:rsidR="00000000" w:rsidDel="00000000" w:rsidP="00000000" w:rsidRDefault="00000000" w:rsidRPr="00000000" w14:paraId="00000007">
      <w:pPr>
        <w:numPr>
          <w:ilvl w:val="0"/>
          <w:numId w:val="6"/>
        </w:numPr>
        <w:spacing w:after="0" w:line="240" w:lineRule="auto"/>
        <w:ind w:left="540" w:hanging="360"/>
      </w:pPr>
      <w:r w:rsidDel="00000000" w:rsidR="00000000" w:rsidRPr="00000000">
        <w:rPr>
          <w:rtl w:val="0"/>
        </w:rPr>
        <w:t xml:space="preserve">Folder for homework (don’t forget the HW!)</w:t>
      </w:r>
    </w:p>
    <w:p w:rsidR="00000000" w:rsidDel="00000000" w:rsidP="00000000" w:rsidRDefault="00000000" w:rsidRPr="00000000" w14:paraId="00000008">
      <w:pPr>
        <w:numPr>
          <w:ilvl w:val="0"/>
          <w:numId w:val="6"/>
        </w:numPr>
        <w:spacing w:after="0" w:line="240" w:lineRule="auto"/>
        <w:ind w:left="540" w:hanging="360"/>
      </w:pPr>
      <w:r w:rsidDel="00000000" w:rsidR="00000000" w:rsidRPr="00000000">
        <w:rPr>
          <w:rtl w:val="0"/>
        </w:rPr>
        <w:t xml:space="preserve">Pens or pencils (highlighters are helpful)</w:t>
      </w:r>
    </w:p>
    <w:p w:rsidR="00000000" w:rsidDel="00000000" w:rsidP="00000000" w:rsidRDefault="00000000" w:rsidRPr="00000000" w14:paraId="00000009">
      <w:pPr>
        <w:numPr>
          <w:ilvl w:val="0"/>
          <w:numId w:val="6"/>
        </w:numPr>
        <w:spacing w:after="0" w:line="240" w:lineRule="auto"/>
        <w:ind w:left="540" w:hanging="360"/>
        <w:rPr>
          <w:u w:val="none"/>
        </w:rPr>
      </w:pPr>
      <w:r w:rsidDel="00000000" w:rsidR="00000000" w:rsidRPr="00000000">
        <w:rPr>
          <w:rtl w:val="0"/>
        </w:rPr>
        <w:t xml:space="preserve">Free choice novel or class novel</w:t>
      </w:r>
    </w:p>
    <w:p w:rsidR="00000000" w:rsidDel="00000000" w:rsidP="00000000" w:rsidRDefault="00000000" w:rsidRPr="00000000" w14:paraId="0000000A">
      <w:pPr>
        <w:spacing w:after="0" w:line="240" w:lineRule="auto"/>
        <w:ind w:left="720" w:firstLine="0"/>
        <w:rPr>
          <w:sz w:val="8"/>
          <w:szCs w:val="8"/>
        </w:rPr>
      </w:pPr>
      <w:r w:rsidDel="00000000" w:rsidR="00000000" w:rsidRPr="00000000">
        <w:rPr>
          <w:rtl w:val="0"/>
        </w:rPr>
      </w:r>
    </w:p>
    <w:p w:rsidR="00000000" w:rsidDel="00000000" w:rsidP="00000000" w:rsidRDefault="00000000" w:rsidRPr="00000000" w14:paraId="0000000B">
      <w:pPr>
        <w:spacing w:line="240" w:lineRule="auto"/>
        <w:ind w:left="-90" w:firstLine="0"/>
        <w:rPr>
          <w:b w:val="1"/>
          <w:sz w:val="24"/>
          <w:szCs w:val="24"/>
          <w:u w:val="single"/>
        </w:rPr>
      </w:pPr>
      <w:r w:rsidDel="00000000" w:rsidR="00000000" w:rsidRPr="00000000">
        <w:rPr>
          <w:b w:val="1"/>
          <w:sz w:val="24"/>
          <w:szCs w:val="24"/>
          <w:u w:val="single"/>
          <w:rtl w:val="0"/>
        </w:rPr>
        <w:t xml:space="preserve">Assignments and Grades</w:t>
      </w:r>
    </w:p>
    <w:p w:rsidR="00000000" w:rsidDel="00000000" w:rsidP="00000000" w:rsidRDefault="00000000" w:rsidRPr="00000000" w14:paraId="0000000C">
      <w:pPr>
        <w:numPr>
          <w:ilvl w:val="0"/>
          <w:numId w:val="1"/>
        </w:numPr>
        <w:spacing w:after="0" w:line="240" w:lineRule="auto"/>
        <w:ind w:left="540" w:hanging="360"/>
      </w:pPr>
      <w:r w:rsidDel="00000000" w:rsidR="00000000" w:rsidRPr="00000000">
        <w:rPr>
          <w:rtl w:val="0"/>
        </w:rPr>
        <w:t xml:space="preserve">Canvas (check daily)</w:t>
      </w:r>
    </w:p>
    <w:p w:rsidR="00000000" w:rsidDel="00000000" w:rsidP="00000000" w:rsidRDefault="00000000" w:rsidRPr="00000000" w14:paraId="0000000D">
      <w:pPr>
        <w:numPr>
          <w:ilvl w:val="0"/>
          <w:numId w:val="1"/>
        </w:numPr>
        <w:spacing w:line="240" w:lineRule="auto"/>
        <w:ind w:left="540" w:hanging="360"/>
      </w:pPr>
      <w:r w:rsidDel="00000000" w:rsidR="00000000" w:rsidRPr="00000000">
        <w:rPr>
          <w:rtl w:val="0"/>
        </w:rPr>
        <w:t xml:space="preserve">Aeries grade book (check weekly)</w:t>
      </w:r>
    </w:p>
    <w:tbl>
      <w:tblPr>
        <w:tblStyle w:val="Table1"/>
        <w:tblW w:w="38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1230"/>
        <w:tblGridChange w:id="0">
          <w:tblGrid>
            <w:gridCol w:w="2655"/>
            <w:gridCol w:w="1230"/>
          </w:tblGrid>
        </w:tblGridChange>
      </w:tblGrid>
      <w:tr>
        <w:trPr>
          <w:cantSplit w:val="0"/>
          <w:tblHeader w:val="0"/>
        </w:trPr>
        <w:tc>
          <w:tcPr/>
          <w:p w:rsidR="00000000" w:rsidDel="00000000" w:rsidP="00000000" w:rsidRDefault="00000000" w:rsidRPr="00000000" w14:paraId="0000000E">
            <w:pPr>
              <w:spacing w:after="0" w:line="240" w:lineRule="auto"/>
              <w:rPr/>
            </w:pPr>
            <w:r w:rsidDel="00000000" w:rsidR="00000000" w:rsidRPr="00000000">
              <w:rPr>
                <w:rtl w:val="0"/>
              </w:rPr>
              <w:t xml:space="preserve">Classwork/homework</w:t>
            </w:r>
          </w:p>
        </w:tc>
        <w:tc>
          <w:tcPr/>
          <w:p w:rsidR="00000000" w:rsidDel="00000000" w:rsidP="00000000" w:rsidRDefault="00000000" w:rsidRPr="00000000" w14:paraId="0000000F">
            <w:pPr>
              <w:spacing w:after="0" w:line="240" w:lineRule="auto"/>
              <w:jc w:val="right"/>
              <w:rPr/>
            </w:pPr>
            <w:r w:rsidDel="00000000" w:rsidR="00000000" w:rsidRPr="00000000">
              <w:rPr>
                <w:rtl w:val="0"/>
              </w:rPr>
              <w:t xml:space="preserve">40%</w:t>
            </w:r>
          </w:p>
        </w:tc>
      </w:tr>
      <w:tr>
        <w:trPr>
          <w:cantSplit w:val="0"/>
          <w:tblHeader w:val="0"/>
        </w:trPr>
        <w:tc>
          <w:tcPr/>
          <w:p w:rsidR="00000000" w:rsidDel="00000000" w:rsidP="00000000" w:rsidRDefault="00000000" w:rsidRPr="00000000" w14:paraId="00000010">
            <w:pPr>
              <w:spacing w:after="0" w:line="240" w:lineRule="auto"/>
              <w:rPr/>
            </w:pPr>
            <w:r w:rsidDel="00000000" w:rsidR="00000000" w:rsidRPr="00000000">
              <w:rPr>
                <w:rtl w:val="0"/>
              </w:rPr>
              <w:t xml:space="preserve">Assessment (Essay, tests)</w:t>
            </w:r>
          </w:p>
        </w:tc>
        <w:tc>
          <w:tcPr/>
          <w:p w:rsidR="00000000" w:rsidDel="00000000" w:rsidP="00000000" w:rsidRDefault="00000000" w:rsidRPr="00000000" w14:paraId="00000011">
            <w:pPr>
              <w:spacing w:after="0" w:line="240" w:lineRule="auto"/>
              <w:jc w:val="right"/>
              <w:rPr/>
            </w:pPr>
            <w:r w:rsidDel="00000000" w:rsidR="00000000" w:rsidRPr="00000000">
              <w:rPr>
                <w:rtl w:val="0"/>
              </w:rPr>
              <w:t xml:space="preserve">50%</w:t>
            </w:r>
          </w:p>
        </w:tc>
      </w:tr>
      <w:tr>
        <w:trPr>
          <w:cantSplit w:val="0"/>
          <w:tblHeader w:val="0"/>
        </w:trPr>
        <w:tc>
          <w:tcPr/>
          <w:p w:rsidR="00000000" w:rsidDel="00000000" w:rsidP="00000000" w:rsidRDefault="00000000" w:rsidRPr="00000000" w14:paraId="00000012">
            <w:pPr>
              <w:spacing w:after="0" w:line="240" w:lineRule="auto"/>
              <w:rPr/>
            </w:pPr>
            <w:r w:rsidDel="00000000" w:rsidR="00000000" w:rsidRPr="00000000">
              <w:rPr>
                <w:rtl w:val="0"/>
              </w:rPr>
              <w:t xml:space="preserve">Participation</w:t>
            </w:r>
          </w:p>
        </w:tc>
        <w:tc>
          <w:tcPr/>
          <w:p w:rsidR="00000000" w:rsidDel="00000000" w:rsidP="00000000" w:rsidRDefault="00000000" w:rsidRPr="00000000" w14:paraId="00000013">
            <w:pPr>
              <w:spacing w:after="0" w:line="240" w:lineRule="auto"/>
              <w:jc w:val="right"/>
              <w:rPr/>
            </w:pPr>
            <w:r w:rsidDel="00000000" w:rsidR="00000000" w:rsidRPr="00000000">
              <w:rPr>
                <w:rtl w:val="0"/>
              </w:rPr>
              <w:t xml:space="preserve">10%</w:t>
            </w:r>
          </w:p>
        </w:tc>
      </w:tr>
    </w:tbl>
    <w:p w:rsidR="00000000" w:rsidDel="00000000" w:rsidP="00000000" w:rsidRDefault="00000000" w:rsidRPr="00000000" w14:paraId="00000014">
      <w:pPr>
        <w:spacing w:before="120" w:line="240" w:lineRule="auto"/>
        <w:ind w:left="-90" w:firstLine="0"/>
        <w:rPr>
          <w:b w:val="1"/>
          <w:sz w:val="24"/>
          <w:szCs w:val="24"/>
          <w:u w:val="single"/>
        </w:rPr>
      </w:pPr>
      <w:r w:rsidDel="00000000" w:rsidR="00000000" w:rsidRPr="00000000">
        <w:rPr>
          <w:b w:val="1"/>
          <w:sz w:val="24"/>
          <w:szCs w:val="24"/>
          <w:u w:val="single"/>
          <w:rtl w:val="0"/>
        </w:rPr>
        <w:t xml:space="preserve">Homework</w:t>
      </w:r>
    </w:p>
    <w:p w:rsidR="00000000" w:rsidDel="00000000" w:rsidP="00000000" w:rsidRDefault="00000000" w:rsidRPr="00000000" w14:paraId="00000015">
      <w:pPr>
        <w:spacing w:after="240" w:line="240" w:lineRule="auto"/>
        <w:ind w:left="-90" w:firstLine="0"/>
        <w:rPr>
          <w:b w:val="1"/>
          <w:sz w:val="24"/>
          <w:szCs w:val="24"/>
          <w:u w:val="single"/>
        </w:rPr>
      </w:pPr>
      <w:r w:rsidDel="00000000" w:rsidR="00000000" w:rsidRPr="00000000">
        <w:rPr>
          <w:rtl w:val="0"/>
        </w:rPr>
        <w:t xml:space="preserve">Most homework is due the next day assigned. Any work not completed in class is homework. Essays and projects started in class must be completed at home. Please check Canvas weekly as well as Aeries.</w:t>
      </w:r>
      <w:r w:rsidDel="00000000" w:rsidR="00000000" w:rsidRPr="00000000">
        <w:rPr>
          <w:rtl w:val="0"/>
        </w:rPr>
      </w:r>
    </w:p>
    <w:p w:rsidR="00000000" w:rsidDel="00000000" w:rsidP="00000000" w:rsidRDefault="00000000" w:rsidRPr="00000000" w14:paraId="00000016">
      <w:pPr>
        <w:spacing w:line="240" w:lineRule="auto"/>
        <w:ind w:left="-90" w:firstLine="0"/>
        <w:rPr>
          <w:b w:val="1"/>
          <w:sz w:val="24"/>
          <w:szCs w:val="24"/>
          <w:u w:val="single"/>
        </w:rPr>
      </w:pPr>
      <w:r w:rsidDel="00000000" w:rsidR="00000000" w:rsidRPr="00000000">
        <w:rPr>
          <w:b w:val="1"/>
          <w:sz w:val="24"/>
          <w:szCs w:val="24"/>
          <w:u w:val="single"/>
          <w:rtl w:val="0"/>
        </w:rPr>
        <w:t xml:space="preserve">Free Choice Reading</w:t>
      </w:r>
    </w:p>
    <w:p w:rsidR="00000000" w:rsidDel="00000000" w:rsidP="00000000" w:rsidRDefault="00000000" w:rsidRPr="00000000" w14:paraId="00000017">
      <w:pPr>
        <w:spacing w:after="240" w:line="240" w:lineRule="auto"/>
        <w:ind w:left="-90" w:firstLine="0"/>
        <w:rPr>
          <w:b w:val="1"/>
          <w:u w:val="single"/>
        </w:rPr>
      </w:pPr>
      <w:r w:rsidDel="00000000" w:rsidR="00000000" w:rsidRPr="00000000">
        <w:rPr>
          <w:rtl w:val="0"/>
        </w:rPr>
        <w:t xml:space="preserve">Throughout the year, independent reading is encouraged. Books from home, the library, or my classroom are allowed. Please note that students must research free-choice novels for sensitive content.  Try </w:t>
      </w:r>
      <w:r w:rsidDel="00000000" w:rsidR="00000000" w:rsidRPr="00000000">
        <w:rPr>
          <w:b w:val="1"/>
          <w:u w:val="single"/>
          <w:rtl w:val="0"/>
        </w:rPr>
        <w:t xml:space="preserve">commonsense.org</w:t>
      </w:r>
      <w:r w:rsidDel="00000000" w:rsidR="00000000" w:rsidRPr="00000000">
        <w:rPr>
          <w:rtl w:val="0"/>
        </w:rPr>
        <w:t xml:space="preserve"> to see if you and your family approve.</w:t>
      </w:r>
      <w:r w:rsidDel="00000000" w:rsidR="00000000" w:rsidRPr="00000000">
        <w:rPr>
          <w:rtl w:val="0"/>
        </w:rPr>
      </w:r>
    </w:p>
    <w:p w:rsidR="00000000" w:rsidDel="00000000" w:rsidP="00000000" w:rsidRDefault="00000000" w:rsidRPr="00000000" w14:paraId="00000018">
      <w:pPr>
        <w:spacing w:line="240" w:lineRule="auto"/>
        <w:ind w:left="-90" w:firstLine="0"/>
        <w:rPr>
          <w:b w:val="1"/>
          <w:sz w:val="24"/>
          <w:szCs w:val="24"/>
          <w:u w:val="single"/>
        </w:rPr>
      </w:pPr>
      <w:r w:rsidDel="00000000" w:rsidR="00000000" w:rsidRPr="00000000">
        <w:rPr>
          <w:b w:val="1"/>
          <w:sz w:val="24"/>
          <w:szCs w:val="24"/>
          <w:u w:val="single"/>
          <w:rtl w:val="0"/>
        </w:rPr>
        <w:t xml:space="preserve">Cheating and Plagiarism and Artificial Intelligence</w:t>
      </w:r>
    </w:p>
    <w:p w:rsidR="00000000" w:rsidDel="00000000" w:rsidP="00000000" w:rsidRDefault="00000000" w:rsidRPr="00000000" w14:paraId="00000019">
      <w:pPr>
        <w:spacing w:line="240" w:lineRule="auto"/>
        <w:ind w:left="-90" w:firstLine="0"/>
        <w:rPr>
          <w:b w:val="1"/>
          <w:sz w:val="24"/>
          <w:szCs w:val="24"/>
          <w:u w:val="single"/>
        </w:rPr>
      </w:pPr>
      <w:r w:rsidDel="00000000" w:rsidR="00000000" w:rsidRPr="00000000">
        <w:rPr>
          <w:rtl w:val="0"/>
        </w:rPr>
        <w:t xml:space="preserve">Students will receive </w:t>
      </w:r>
      <w:r w:rsidDel="00000000" w:rsidR="00000000" w:rsidRPr="00000000">
        <w:rPr>
          <w:b w:val="1"/>
          <w:rtl w:val="0"/>
        </w:rPr>
        <w:t xml:space="preserve">ZEROS for cheating</w:t>
      </w:r>
      <w:r w:rsidDel="00000000" w:rsidR="00000000" w:rsidRPr="00000000">
        <w:rPr>
          <w:rtl w:val="0"/>
        </w:rPr>
        <w:t xml:space="preserve"> on tests, copying HW, or using internet responses or Artificial Intelligence. Canvas flags for plagiarism and AI (including ChatGPT, Bard, purchased essays, and other AI usage).  We might use BARD for feedback, but students must draft and work with integrity.  </w:t>
      </w:r>
      <w:r w:rsidDel="00000000" w:rsidR="00000000" w:rsidRPr="00000000">
        <w:rPr>
          <w:rtl w:val="0"/>
        </w:rPr>
      </w:r>
    </w:p>
    <w:p w:rsidR="00000000" w:rsidDel="00000000" w:rsidP="00000000" w:rsidRDefault="00000000" w:rsidRPr="00000000" w14:paraId="0000001A">
      <w:pPr>
        <w:spacing w:line="240" w:lineRule="auto"/>
        <w:rPr>
          <w:b w:val="1"/>
          <w:sz w:val="24"/>
          <w:szCs w:val="24"/>
          <w:u w:val="single"/>
        </w:rPr>
      </w:pPr>
      <w:r w:rsidDel="00000000" w:rsidR="00000000" w:rsidRPr="00000000">
        <w:rPr>
          <w:b w:val="1"/>
          <w:sz w:val="24"/>
          <w:szCs w:val="24"/>
          <w:u w:val="single"/>
          <w:rtl w:val="0"/>
        </w:rPr>
        <w:t xml:space="preserve">Cell Phone Policy</w:t>
      </w:r>
    </w:p>
    <w:p w:rsidR="00000000" w:rsidDel="00000000" w:rsidP="00000000" w:rsidRDefault="00000000" w:rsidRPr="00000000" w14:paraId="0000001B">
      <w:pPr>
        <w:numPr>
          <w:ilvl w:val="0"/>
          <w:numId w:val="2"/>
        </w:numPr>
        <w:spacing w:after="0" w:line="240" w:lineRule="auto"/>
        <w:ind w:left="450" w:hanging="360"/>
      </w:pPr>
      <w:r w:rsidDel="00000000" w:rsidR="00000000" w:rsidRPr="00000000">
        <w:rPr>
          <w:rtl w:val="0"/>
        </w:rPr>
        <w:t xml:space="preserve">DNHS phone policy is “Off and Away.”</w:t>
      </w:r>
    </w:p>
    <w:p w:rsidR="00000000" w:rsidDel="00000000" w:rsidP="00000000" w:rsidRDefault="00000000" w:rsidRPr="00000000" w14:paraId="0000001C">
      <w:pPr>
        <w:numPr>
          <w:ilvl w:val="0"/>
          <w:numId w:val="2"/>
        </w:numPr>
        <w:spacing w:after="0" w:line="240" w:lineRule="auto"/>
        <w:ind w:left="450" w:hanging="360"/>
      </w:pPr>
      <w:r w:rsidDel="00000000" w:rsidR="00000000" w:rsidRPr="00000000">
        <w:rPr>
          <w:rtl w:val="0"/>
        </w:rPr>
        <w:t xml:space="preserve">One warning to put it away</w:t>
      </w:r>
    </w:p>
    <w:p w:rsidR="00000000" w:rsidDel="00000000" w:rsidP="00000000" w:rsidRDefault="00000000" w:rsidRPr="00000000" w14:paraId="0000001D">
      <w:pPr>
        <w:numPr>
          <w:ilvl w:val="0"/>
          <w:numId w:val="2"/>
        </w:numPr>
        <w:spacing w:after="0" w:line="240" w:lineRule="auto"/>
        <w:ind w:left="450" w:hanging="360"/>
      </w:pPr>
      <w:r w:rsidDel="00000000" w:rsidR="00000000" w:rsidRPr="00000000">
        <w:rPr>
          <w:rtl w:val="0"/>
        </w:rPr>
        <w:t xml:space="preserve">Second warning, on my desk or lockbox</w:t>
      </w:r>
    </w:p>
    <w:p w:rsidR="00000000" w:rsidDel="00000000" w:rsidP="00000000" w:rsidRDefault="00000000" w:rsidRPr="00000000" w14:paraId="0000001E">
      <w:pPr>
        <w:numPr>
          <w:ilvl w:val="0"/>
          <w:numId w:val="2"/>
        </w:numPr>
        <w:spacing w:line="240" w:lineRule="auto"/>
        <w:ind w:left="450" w:hanging="360"/>
      </w:pPr>
      <w:r w:rsidDel="00000000" w:rsidR="00000000" w:rsidRPr="00000000">
        <w:rPr>
          <w:rtl w:val="0"/>
        </w:rPr>
        <w:t xml:space="preserve">Third warning, contact home, and admin</w:t>
      </w:r>
    </w:p>
    <w:p w:rsidR="00000000" w:rsidDel="00000000" w:rsidP="00000000" w:rsidRDefault="00000000" w:rsidRPr="00000000" w14:paraId="0000001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20">
      <w:pPr>
        <w:spacing w:line="240" w:lineRule="auto"/>
        <w:rPr>
          <w:b w:val="1"/>
          <w:sz w:val="24"/>
          <w:szCs w:val="24"/>
          <w:u w:val="single"/>
        </w:rPr>
      </w:pPr>
      <w:r w:rsidDel="00000000" w:rsidR="00000000" w:rsidRPr="00000000">
        <w:rPr>
          <w:b w:val="1"/>
          <w:sz w:val="24"/>
          <w:szCs w:val="24"/>
          <w:u w:val="single"/>
          <w:rtl w:val="0"/>
        </w:rPr>
        <w:t xml:space="preserve">Classroom Expectations</w:t>
      </w:r>
    </w:p>
    <w:p w:rsidR="00000000" w:rsidDel="00000000" w:rsidP="00000000" w:rsidRDefault="00000000" w:rsidRPr="00000000" w14:paraId="00000021">
      <w:pPr>
        <w:numPr>
          <w:ilvl w:val="0"/>
          <w:numId w:val="3"/>
        </w:numPr>
        <w:spacing w:after="0" w:line="240" w:lineRule="auto"/>
        <w:ind w:left="360" w:hanging="360"/>
      </w:pPr>
      <w:r w:rsidDel="00000000" w:rsidR="00000000" w:rsidRPr="00000000">
        <w:rPr>
          <w:b w:val="1"/>
          <w:rtl w:val="0"/>
        </w:rPr>
        <w:t xml:space="preserve">NO FOOD, canned drinks,  Dutch Bros, etc</w:t>
      </w:r>
    </w:p>
    <w:p w:rsidR="00000000" w:rsidDel="00000000" w:rsidP="00000000" w:rsidRDefault="00000000" w:rsidRPr="00000000" w14:paraId="00000022">
      <w:pPr>
        <w:numPr>
          <w:ilvl w:val="0"/>
          <w:numId w:val="3"/>
        </w:numPr>
        <w:spacing w:after="0" w:line="240" w:lineRule="auto"/>
        <w:ind w:left="360" w:hanging="360"/>
      </w:pPr>
      <w:r w:rsidDel="00000000" w:rsidR="00000000" w:rsidRPr="00000000">
        <w:rPr>
          <w:rtl w:val="0"/>
        </w:rPr>
        <w:t xml:space="preserve">Be respectful (especially with opposing views)</w:t>
      </w:r>
    </w:p>
    <w:p w:rsidR="00000000" w:rsidDel="00000000" w:rsidP="00000000" w:rsidRDefault="00000000" w:rsidRPr="00000000" w14:paraId="00000023">
      <w:pPr>
        <w:numPr>
          <w:ilvl w:val="0"/>
          <w:numId w:val="3"/>
        </w:numPr>
        <w:spacing w:after="0" w:line="240" w:lineRule="auto"/>
        <w:ind w:left="360" w:hanging="360"/>
      </w:pPr>
      <w:r w:rsidDel="00000000" w:rsidR="00000000" w:rsidRPr="00000000">
        <w:rPr>
          <w:rtl w:val="0"/>
        </w:rPr>
        <w:t xml:space="preserve">Be prepared (Chromebooks, supplies,  etc)</w:t>
      </w:r>
    </w:p>
    <w:p w:rsidR="00000000" w:rsidDel="00000000" w:rsidP="00000000" w:rsidRDefault="00000000" w:rsidRPr="00000000" w14:paraId="00000024">
      <w:pPr>
        <w:numPr>
          <w:ilvl w:val="0"/>
          <w:numId w:val="3"/>
        </w:numPr>
        <w:spacing w:after="0" w:line="240" w:lineRule="auto"/>
        <w:ind w:left="360" w:hanging="360"/>
      </w:pPr>
      <w:r w:rsidDel="00000000" w:rsidR="00000000" w:rsidRPr="00000000">
        <w:rPr>
          <w:rtl w:val="0"/>
        </w:rPr>
        <w:t xml:space="preserve">Be work ready (on time, cell phone off and away)</w:t>
      </w:r>
      <w:r w:rsidDel="00000000" w:rsidR="00000000" w:rsidRPr="00000000">
        <w:rPr>
          <w:rtl w:val="0"/>
        </w:rPr>
      </w:r>
    </w:p>
    <w:p w:rsidR="00000000" w:rsidDel="00000000" w:rsidP="00000000" w:rsidRDefault="00000000" w:rsidRPr="00000000" w14:paraId="00000025">
      <w:pPr>
        <w:numPr>
          <w:ilvl w:val="0"/>
          <w:numId w:val="3"/>
        </w:numPr>
        <w:spacing w:line="240" w:lineRule="auto"/>
        <w:ind w:left="360" w:hanging="360"/>
        <w:rPr/>
      </w:pPr>
      <w:r w:rsidDel="00000000" w:rsidR="00000000" w:rsidRPr="00000000">
        <w:rPr>
          <w:rtl w:val="0"/>
        </w:rPr>
        <w:t xml:space="preserve">No Backpacks (sling bags and small purses okay)</w:t>
      </w:r>
    </w:p>
    <w:p w:rsidR="00000000" w:rsidDel="00000000" w:rsidP="00000000" w:rsidRDefault="00000000" w:rsidRPr="00000000" w14:paraId="00000026">
      <w:pPr>
        <w:spacing w:line="240" w:lineRule="auto"/>
        <w:rPr>
          <w:b w:val="1"/>
          <w:sz w:val="24"/>
          <w:szCs w:val="24"/>
          <w:u w:val="single"/>
        </w:rPr>
      </w:pPr>
      <w:r w:rsidDel="00000000" w:rsidR="00000000" w:rsidRPr="00000000">
        <w:rPr>
          <w:b w:val="1"/>
          <w:sz w:val="24"/>
          <w:szCs w:val="24"/>
          <w:u w:val="single"/>
          <w:rtl w:val="0"/>
        </w:rPr>
        <w:t xml:space="preserve">Behavior</w:t>
      </w:r>
    </w:p>
    <w:p w:rsidR="00000000" w:rsidDel="00000000" w:rsidP="00000000" w:rsidRDefault="00000000" w:rsidRPr="00000000" w14:paraId="00000027">
      <w:pPr>
        <w:numPr>
          <w:ilvl w:val="0"/>
          <w:numId w:val="7"/>
        </w:numPr>
        <w:spacing w:after="0" w:line="240" w:lineRule="auto"/>
        <w:ind w:left="360" w:hanging="360"/>
      </w:pPr>
      <w:r w:rsidDel="00000000" w:rsidR="00000000" w:rsidRPr="00000000">
        <w:rPr>
          <w:rtl w:val="0"/>
        </w:rPr>
        <w:t xml:space="preserve">Non-Verbal / Proximity Redirect</w:t>
      </w:r>
    </w:p>
    <w:p w:rsidR="00000000" w:rsidDel="00000000" w:rsidP="00000000" w:rsidRDefault="00000000" w:rsidRPr="00000000" w14:paraId="00000028">
      <w:pPr>
        <w:numPr>
          <w:ilvl w:val="0"/>
          <w:numId w:val="7"/>
        </w:numPr>
        <w:spacing w:after="0" w:line="240" w:lineRule="auto"/>
        <w:ind w:left="360" w:hanging="360"/>
      </w:pPr>
      <w:r w:rsidDel="00000000" w:rsidR="00000000" w:rsidRPr="00000000">
        <w:rPr>
          <w:rtl w:val="0"/>
        </w:rPr>
        <w:t xml:space="preserve">Step outside the classroom to Redirect</w:t>
      </w:r>
    </w:p>
    <w:p w:rsidR="00000000" w:rsidDel="00000000" w:rsidP="00000000" w:rsidRDefault="00000000" w:rsidRPr="00000000" w14:paraId="00000029">
      <w:pPr>
        <w:numPr>
          <w:ilvl w:val="0"/>
          <w:numId w:val="7"/>
        </w:numPr>
        <w:spacing w:after="0" w:line="240" w:lineRule="auto"/>
        <w:ind w:left="360" w:hanging="360"/>
      </w:pPr>
      <w:r w:rsidDel="00000000" w:rsidR="00000000" w:rsidRPr="00000000">
        <w:rPr>
          <w:rtl w:val="0"/>
        </w:rPr>
        <w:t xml:space="preserve">Referral to admin for review of expectations</w:t>
      </w:r>
    </w:p>
    <w:p w:rsidR="00000000" w:rsidDel="00000000" w:rsidP="00000000" w:rsidRDefault="00000000" w:rsidRPr="00000000" w14:paraId="0000002A">
      <w:pPr>
        <w:numPr>
          <w:ilvl w:val="0"/>
          <w:numId w:val="7"/>
        </w:numPr>
        <w:spacing w:line="240" w:lineRule="auto"/>
        <w:ind w:left="360" w:hanging="360"/>
      </w:pPr>
      <w:r w:rsidDel="00000000" w:rsidR="00000000" w:rsidRPr="00000000">
        <w:rPr>
          <w:rtl w:val="0"/>
        </w:rPr>
        <w:t xml:space="preserve">Call or email home for support</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w:t>
      </w:r>
      <w:r w:rsidDel="00000000" w:rsidR="00000000" w:rsidRPr="00000000">
        <w:rPr>
          <w:b w:val="1"/>
          <w:i w:val="1"/>
          <w:sz w:val="20"/>
          <w:szCs w:val="20"/>
          <w:rtl w:val="0"/>
        </w:rPr>
        <w:t xml:space="preserve">Some struggle with emotions when personal or political topics enter discussion and argument processes.  </w:t>
      </w:r>
      <w:r w:rsidDel="00000000" w:rsidR="00000000" w:rsidRPr="00000000">
        <w:rPr>
          <w:i w:val="1"/>
          <w:sz w:val="20"/>
          <w:szCs w:val="20"/>
          <w:rtl w:val="0"/>
        </w:rPr>
        <w:t xml:space="preserve">We will respect all viewpoints by listening and asking questions, NOT by insulting, condemning, condescending, or otherwise unkind discourse.  </w:t>
      </w:r>
      <w:r w:rsidDel="00000000" w:rsidR="00000000" w:rsidRPr="00000000">
        <w:rPr>
          <w:b w:val="1"/>
          <w:i w:val="1"/>
          <w:sz w:val="20"/>
          <w:szCs w:val="20"/>
          <w:rtl w:val="0"/>
        </w:rPr>
        <w:t xml:space="preserve">Respect is essential. </w:t>
      </w:r>
      <w:r w:rsidDel="00000000" w:rsidR="00000000" w:rsidRPr="00000000">
        <w:rPr>
          <w:i w:val="1"/>
          <w:sz w:val="20"/>
          <w:szCs w:val="20"/>
          <w:rtl w:val="0"/>
        </w:rPr>
        <w:t xml:space="preserve">The AP exam requires both sides of every argument, so we will address multiple views.</w:t>
      </w:r>
      <w:r w:rsidDel="00000000" w:rsidR="00000000" w:rsidRPr="00000000">
        <w:rPr>
          <w:rtl w:val="0"/>
        </w:rPr>
      </w:r>
    </w:p>
    <w:p w:rsidR="00000000" w:rsidDel="00000000" w:rsidP="00000000" w:rsidRDefault="00000000" w:rsidRPr="00000000" w14:paraId="0000002C">
      <w:pPr>
        <w:spacing w:line="240" w:lineRule="auto"/>
        <w:rPr>
          <w:b w:val="1"/>
          <w:u w:val="single"/>
        </w:rPr>
      </w:pPr>
      <w:r w:rsidDel="00000000" w:rsidR="00000000" w:rsidRPr="00000000">
        <w:rPr>
          <w:b w:val="1"/>
          <w:u w:val="single"/>
          <w:rtl w:val="0"/>
        </w:rPr>
        <w:t xml:space="preserve">Texts: </w:t>
      </w:r>
    </w:p>
    <w:p w:rsidR="00000000" w:rsidDel="00000000" w:rsidP="00000000" w:rsidRDefault="00000000" w:rsidRPr="00000000" w14:paraId="0000002D">
      <w:pPr>
        <w:spacing w:line="240" w:lineRule="auto"/>
        <w:rPr>
          <w:b w:val="1"/>
          <w:i w:val="1"/>
        </w:rPr>
      </w:pPr>
      <w:r w:rsidDel="00000000" w:rsidR="00000000" w:rsidRPr="00000000">
        <w:rPr>
          <w:i w:val="1"/>
          <w:rtl w:val="0"/>
        </w:rPr>
        <w:t xml:space="preserve"> Students will read a variety of non-fiction texts that provide rigor, depth, and high interest that may come from the news, advertisement, and social media, as well as excerpts from: </w:t>
      </w:r>
      <w:r w:rsidDel="00000000" w:rsidR="00000000" w:rsidRPr="00000000">
        <w:rPr>
          <w:b w:val="1"/>
          <w:i w:val="1"/>
          <w:rtl w:val="0"/>
        </w:rPr>
        <w:t xml:space="preserve">Martin Luther King Jr. - </w:t>
      </w:r>
      <w:r w:rsidDel="00000000" w:rsidR="00000000" w:rsidRPr="00000000">
        <w:rPr>
          <w:i w:val="1"/>
          <w:rtl w:val="0"/>
        </w:rPr>
        <w:t xml:space="preserve">"Letters from the Birmingham Jail”,</w:t>
      </w:r>
      <w:r w:rsidDel="00000000" w:rsidR="00000000" w:rsidRPr="00000000">
        <w:rPr>
          <w:b w:val="1"/>
          <w:i w:val="1"/>
          <w:rtl w:val="0"/>
        </w:rPr>
        <w:t xml:space="preserve"> Abraham Lincoln - </w:t>
      </w:r>
      <w:r w:rsidDel="00000000" w:rsidR="00000000" w:rsidRPr="00000000">
        <w:rPr>
          <w:i w:val="1"/>
          <w:rtl w:val="0"/>
        </w:rPr>
        <w:t xml:space="preserve">The Gettysburg Address, </w:t>
      </w:r>
      <w:r w:rsidDel="00000000" w:rsidR="00000000" w:rsidRPr="00000000">
        <w:rPr>
          <w:b w:val="1"/>
          <w:i w:val="1"/>
          <w:rtl w:val="0"/>
        </w:rPr>
        <w:t xml:space="preserve">Susan B. Anthony </w:t>
      </w:r>
      <w:r w:rsidDel="00000000" w:rsidR="00000000" w:rsidRPr="00000000">
        <w:rPr>
          <w:i w:val="1"/>
          <w:rtl w:val="0"/>
        </w:rPr>
        <w:t xml:space="preserve">- "Women's Right to Vote",</w:t>
      </w:r>
      <w:r w:rsidDel="00000000" w:rsidR="00000000" w:rsidRPr="00000000">
        <w:rPr>
          <w:b w:val="1"/>
          <w:i w:val="1"/>
          <w:rtl w:val="0"/>
        </w:rPr>
        <w:t xml:space="preserve"> John F. Kennedy - </w:t>
      </w:r>
      <w:r w:rsidDel="00000000" w:rsidR="00000000" w:rsidRPr="00000000">
        <w:rPr>
          <w:i w:val="1"/>
          <w:rtl w:val="0"/>
        </w:rPr>
        <w:t xml:space="preserve">Inaugural Address, </w:t>
      </w:r>
      <w:r w:rsidDel="00000000" w:rsidR="00000000" w:rsidRPr="00000000">
        <w:rPr>
          <w:b w:val="1"/>
          <w:i w:val="1"/>
          <w:rtl w:val="0"/>
        </w:rPr>
        <w:t xml:space="preserve">Malala Yousafzai </w:t>
      </w:r>
      <w:r w:rsidDel="00000000" w:rsidR="00000000" w:rsidRPr="00000000">
        <w:rPr>
          <w:i w:val="1"/>
          <w:rtl w:val="0"/>
        </w:rPr>
        <w:t xml:space="preserve">- United Nations Address,</w:t>
      </w:r>
      <w:r w:rsidDel="00000000" w:rsidR="00000000" w:rsidRPr="00000000">
        <w:rPr>
          <w:b w:val="1"/>
          <w:i w:val="1"/>
          <w:rtl w:val="0"/>
        </w:rPr>
        <w:t xml:space="preserve"> Ralph Waldo Emerson's </w:t>
      </w:r>
      <w:r w:rsidDel="00000000" w:rsidR="00000000" w:rsidRPr="00000000">
        <w:rPr>
          <w:i w:val="1"/>
          <w:rtl w:val="0"/>
        </w:rPr>
        <w:t xml:space="preserve">"Self-Reliance", </w:t>
      </w:r>
      <w:r w:rsidDel="00000000" w:rsidR="00000000" w:rsidRPr="00000000">
        <w:rPr>
          <w:b w:val="1"/>
          <w:i w:val="1"/>
          <w:rtl w:val="0"/>
        </w:rPr>
        <w:t xml:space="preserve">George Orwell - </w:t>
      </w:r>
      <w:r w:rsidDel="00000000" w:rsidR="00000000" w:rsidRPr="00000000">
        <w:rPr>
          <w:i w:val="1"/>
          <w:rtl w:val="0"/>
        </w:rPr>
        <w:t xml:space="preserve">"Politics and the English Language", </w:t>
      </w:r>
      <w:r w:rsidDel="00000000" w:rsidR="00000000" w:rsidRPr="00000000">
        <w:rPr>
          <w:b w:val="1"/>
          <w:i w:val="1"/>
          <w:rtl w:val="0"/>
        </w:rPr>
        <w:t xml:space="preserve">Virginia Woolf -</w:t>
      </w:r>
      <w:r w:rsidDel="00000000" w:rsidR="00000000" w:rsidRPr="00000000">
        <w:rPr>
          <w:i w:val="1"/>
          <w:rtl w:val="0"/>
        </w:rPr>
        <w:t xml:space="preserve">"A Room of One's Own", </w:t>
      </w:r>
      <w:r w:rsidDel="00000000" w:rsidR="00000000" w:rsidRPr="00000000">
        <w:rPr>
          <w:b w:val="1"/>
          <w:i w:val="1"/>
          <w:rtl w:val="0"/>
        </w:rPr>
        <w:t xml:space="preserve">Frederick Douglass -"Narrative of the Life of Frederick Douglass", bell hooks - </w:t>
      </w:r>
      <w:r w:rsidDel="00000000" w:rsidR="00000000" w:rsidRPr="00000000">
        <w:rPr>
          <w:i w:val="1"/>
          <w:rtl w:val="0"/>
        </w:rPr>
        <w:t xml:space="preserve"> "Talking Back",</w:t>
      </w:r>
      <w:r w:rsidDel="00000000" w:rsidR="00000000" w:rsidRPr="00000000">
        <w:rPr>
          <w:b w:val="1"/>
          <w:i w:val="1"/>
          <w:rtl w:val="0"/>
        </w:rPr>
        <w:t xml:space="preserve"> Margaret Atwood -</w:t>
      </w:r>
      <w:r w:rsidDel="00000000" w:rsidR="00000000" w:rsidRPr="00000000">
        <w:rPr>
          <w:i w:val="1"/>
          <w:rtl w:val="0"/>
        </w:rPr>
        <w:t xml:space="preserve"> "Spotty-Handed Villainesses", </w:t>
      </w:r>
      <w:r w:rsidDel="00000000" w:rsidR="00000000" w:rsidRPr="00000000">
        <w:rPr>
          <w:b w:val="1"/>
          <w:i w:val="1"/>
          <w:rtl w:val="0"/>
        </w:rPr>
        <w:t xml:space="preserve">Jonathan Swift - </w:t>
      </w:r>
      <w:r w:rsidDel="00000000" w:rsidR="00000000" w:rsidRPr="00000000">
        <w:rPr>
          <w:i w:val="1"/>
          <w:rtl w:val="0"/>
        </w:rPr>
        <w:t xml:space="preserve">"A Modest Proposal", </w:t>
      </w:r>
      <w:r w:rsidDel="00000000" w:rsidR="00000000" w:rsidRPr="00000000">
        <w:rPr>
          <w:b w:val="1"/>
          <w:i w:val="1"/>
          <w:rtl w:val="0"/>
        </w:rPr>
        <w:t xml:space="preserve">Zora Neale Hurston - </w:t>
      </w:r>
      <w:r w:rsidDel="00000000" w:rsidR="00000000" w:rsidRPr="00000000">
        <w:rPr>
          <w:i w:val="1"/>
          <w:rtl w:val="0"/>
        </w:rPr>
        <w:t xml:space="preserve">"How It Feels to Be Colored Me." </w:t>
      </w: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b w:val="1"/>
          <w:i w:val="1"/>
          <w:u w:val="single"/>
          <w:rtl w:val="0"/>
        </w:rPr>
        <w:t xml:space="preserve">Classics:</w:t>
      </w:r>
      <w:r w:rsidDel="00000000" w:rsidR="00000000" w:rsidRPr="00000000">
        <w:rPr>
          <w:b w:val="1"/>
          <w:i w:val="1"/>
          <w:rtl w:val="0"/>
        </w:rPr>
        <w:t xml:space="preserve"> </w:t>
      </w:r>
      <w:r w:rsidDel="00000000" w:rsidR="00000000" w:rsidRPr="00000000">
        <w:rPr>
          <w:rtl w:val="0"/>
        </w:rPr>
        <w:t xml:space="preserve">We may get through entire novels and plays, but some might be cut short because this course is primarily based on non-fiction.  </w:t>
      </w:r>
      <w:r w:rsidDel="00000000" w:rsidR="00000000" w:rsidRPr="00000000">
        <w:rPr>
          <w:b w:val="1"/>
          <w:i w:val="1"/>
          <w:rtl w:val="0"/>
        </w:rPr>
        <w:t xml:space="preserve">Macbeth, The Crucible, The Great Gatsby, </w:t>
      </w:r>
      <w:r w:rsidDel="00000000" w:rsidR="00000000" w:rsidRPr="00000000">
        <w:rPr>
          <w:rtl w:val="0"/>
        </w:rPr>
        <w:t xml:space="preserve">and </w:t>
      </w:r>
      <w:r w:rsidDel="00000000" w:rsidR="00000000" w:rsidRPr="00000000">
        <w:rPr>
          <w:b w:val="1"/>
          <w:i w:val="1"/>
          <w:rtl w:val="0"/>
        </w:rPr>
        <w:t xml:space="preserve">The Things They Carried.</w:t>
      </w:r>
      <w:r w:rsidDel="00000000" w:rsidR="00000000" w:rsidRPr="00000000">
        <w:rPr>
          <w:b w:val="1"/>
          <w:rtl w:val="0"/>
        </w:rPr>
        <w:t xml:space="preserve"> </w:t>
      </w:r>
      <w:r w:rsidDel="00000000" w:rsidR="00000000" w:rsidRPr="00000000">
        <w:rPr>
          <w:rtl w:val="0"/>
        </w:rPr>
        <w:t xml:space="preserve">These texts </w:t>
      </w:r>
      <w:r w:rsidDel="00000000" w:rsidR="00000000" w:rsidRPr="00000000">
        <w:rPr>
          <w:rtl w:val="0"/>
        </w:rPr>
        <w:t xml:space="preserve">include mature content (war, murder, domestic violence, language, animal cruelty, etc.)  </w:t>
      </w:r>
      <w:r w:rsidDel="00000000" w:rsidR="00000000" w:rsidRPr="00000000">
        <w:rPr>
          <w:rtl w:val="0"/>
        </w:rPr>
      </w:r>
    </w:p>
    <w:p w:rsidR="00000000" w:rsidDel="00000000" w:rsidP="00000000" w:rsidRDefault="00000000" w:rsidRPr="00000000" w14:paraId="0000002F">
      <w:pPr>
        <w:spacing w:after="0" w:line="276" w:lineRule="auto"/>
        <w:rPr>
          <w:b w:val="1"/>
          <w:sz w:val="24"/>
          <w:szCs w:val="24"/>
        </w:rPr>
      </w:pPr>
      <w:r w:rsidDel="00000000" w:rsidR="00000000" w:rsidRPr="00000000">
        <w:rPr>
          <w:b w:val="1"/>
          <w:sz w:val="24"/>
          <w:szCs w:val="24"/>
          <w:rtl w:val="0"/>
        </w:rPr>
        <w:t xml:space="preserve">The Course at a Glance:</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b w:val="1"/>
        </w:rPr>
        <w:sectPr>
          <w:type w:val="continuous"/>
          <w:pgSz w:h="15840" w:w="12240" w:orient="portrait"/>
          <w:pgMar w:bottom="720" w:top="720" w:left="720" w:right="720" w:header="576" w:footer="576"/>
          <w:cols w:equalWidth="0" w:num="2" w:sep="1">
            <w:col w:space="720" w:w="5040"/>
            <w:col w:space="0" w:w="5040"/>
          </w:cols>
        </w:sect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b w:val="1"/>
        </w:rPr>
      </w:pPr>
      <w:r w:rsidDel="00000000" w:rsidR="00000000" w:rsidRPr="00000000">
        <w:rPr>
          <w:b w:val="1"/>
          <w:rtl w:val="0"/>
        </w:rPr>
        <w:t xml:space="preserve">Unit 1: Introduction to Rhetorical Analysis</w:t>
      </w:r>
    </w:p>
    <w:p w:rsidR="00000000" w:rsidDel="00000000" w:rsidP="00000000" w:rsidRDefault="00000000" w:rsidRPr="00000000" w14:paraId="00000032">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Rhetoric situations (audience, purpose, setting)</w:t>
      </w:r>
    </w:p>
    <w:p w:rsidR="00000000" w:rsidDel="00000000" w:rsidP="00000000" w:rsidRDefault="00000000" w:rsidRPr="00000000" w14:paraId="00000033">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Rhetorical appeals (ethos, pathos, logos)</w:t>
      </w:r>
    </w:p>
    <w:p w:rsidR="00000000" w:rsidDel="00000000" w:rsidP="00000000" w:rsidRDefault="00000000" w:rsidRPr="00000000" w14:paraId="00000034">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Rhetorical devices (imagery, tone, diction, syntax)</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pPr>
      <w:r w:rsidDel="00000000" w:rsidR="00000000" w:rsidRPr="00000000">
        <w:rPr>
          <w:b w:val="1"/>
          <w:rtl w:val="0"/>
        </w:rPr>
        <w:t xml:space="preserve">Unit 2: Argument and Persuasion</w:t>
      </w:r>
      <w:r w:rsidDel="00000000" w:rsidR="00000000" w:rsidRPr="00000000">
        <w:rPr>
          <w:rtl w:val="0"/>
        </w:rPr>
      </w:r>
    </w:p>
    <w:p w:rsidR="00000000" w:rsidDel="00000000" w:rsidP="00000000" w:rsidRDefault="00000000" w:rsidRPr="00000000" w14:paraId="00000036">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Defensible thesis with effective support</w:t>
      </w:r>
    </w:p>
    <w:p w:rsidR="00000000" w:rsidDel="00000000" w:rsidP="00000000" w:rsidRDefault="00000000" w:rsidRPr="00000000" w14:paraId="00000037">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Persuasive evidence in a logical order</w:t>
      </w:r>
    </w:p>
    <w:p w:rsidR="00000000" w:rsidDel="00000000" w:rsidP="00000000" w:rsidRDefault="00000000" w:rsidRPr="00000000" w14:paraId="00000038">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Defensible claims with strategic evidence</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b w:val="1"/>
        </w:rPr>
      </w:pPr>
      <w:r w:rsidDel="00000000" w:rsidR="00000000" w:rsidRPr="00000000">
        <w:rPr>
          <w:b w:val="1"/>
          <w:rtl w:val="0"/>
        </w:rPr>
        <w:t xml:space="preserve">Unit 3: Synthesis and Research</w:t>
      </w:r>
    </w:p>
    <w:p w:rsidR="00000000" w:rsidDel="00000000" w:rsidP="00000000" w:rsidRDefault="00000000" w:rsidRPr="00000000" w14:paraId="0000003A">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Logical commentary connecting to evidence</w:t>
      </w:r>
      <w:r w:rsidDel="00000000" w:rsidR="00000000" w:rsidRPr="00000000">
        <w:rPr>
          <w:rtl w:val="0"/>
        </w:rPr>
      </w:r>
    </w:p>
    <w:p w:rsidR="00000000" w:rsidDel="00000000" w:rsidP="00000000" w:rsidRDefault="00000000" w:rsidRPr="00000000" w14:paraId="0000003B">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Essay patterns to lines of reasoning</w:t>
      </w:r>
    </w:p>
    <w:p w:rsidR="00000000" w:rsidDel="00000000" w:rsidP="00000000" w:rsidRDefault="00000000" w:rsidRPr="00000000" w14:paraId="0000003C">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Plagiarism, citation, and embedding evidence</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b w:val="1"/>
        </w:rPr>
      </w:pPr>
      <w:r w:rsidDel="00000000" w:rsidR="00000000" w:rsidRPr="00000000">
        <w:rPr>
          <w:b w:val="1"/>
          <w:rtl w:val="0"/>
        </w:rPr>
        <w:t xml:space="preserve">Unit 4: Introductions and Conclusions, and Patterns</w:t>
      </w:r>
    </w:p>
    <w:p w:rsidR="00000000" w:rsidDel="00000000" w:rsidP="00000000" w:rsidRDefault="00000000" w:rsidRPr="00000000" w14:paraId="0000003E">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Variety of introductions for engagement</w:t>
      </w:r>
      <w:r w:rsidDel="00000000" w:rsidR="00000000" w:rsidRPr="00000000">
        <w:rPr>
          <w:rtl w:val="0"/>
        </w:rPr>
      </w:r>
    </w:p>
    <w:p w:rsidR="00000000" w:rsidDel="00000000" w:rsidP="00000000" w:rsidRDefault="00000000" w:rsidRPr="00000000" w14:paraId="0000003F">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Political speeches and social commentary</w:t>
      </w:r>
    </w:p>
    <w:p w:rsidR="00000000" w:rsidDel="00000000" w:rsidP="00000000" w:rsidRDefault="00000000" w:rsidRPr="00000000" w14:paraId="00000040">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Visual rhetoric (ads, images, infographics)</w:t>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b w:val="1"/>
        </w:rPr>
      </w:pPr>
      <w:r w:rsidDel="00000000" w:rsidR="00000000" w:rsidRPr="00000000">
        <w:rPr>
          <w:b w:val="1"/>
          <w:rtl w:val="0"/>
        </w:rPr>
        <w:t xml:space="preserve">Unit 5: Writing Workshop and Peer Review</w:t>
      </w:r>
    </w:p>
    <w:p w:rsidR="00000000" w:rsidDel="00000000" w:rsidP="00000000" w:rsidRDefault="00000000" w:rsidRPr="00000000" w14:paraId="00000042">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Peer review strategies for essays.</w:t>
      </w:r>
    </w:p>
    <w:p w:rsidR="00000000" w:rsidDel="00000000" w:rsidP="00000000" w:rsidRDefault="00000000" w:rsidRPr="00000000" w14:paraId="00000043">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Revising and editing for clarity and coherence.</w:t>
      </w:r>
    </w:p>
    <w:p w:rsidR="00000000" w:rsidDel="00000000" w:rsidP="00000000" w:rsidRDefault="00000000" w:rsidRPr="00000000" w14:paraId="00000044">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Polishing writing style and voice.</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pPr>
      <w:r w:rsidDel="00000000" w:rsidR="00000000" w:rsidRPr="00000000">
        <w:rPr>
          <w:b w:val="1"/>
          <w:rtl w:val="0"/>
        </w:rPr>
        <w:t xml:space="preserve">Unit 6: Mock Exam Preparation</w:t>
      </w:r>
      <w:r w:rsidDel="00000000" w:rsidR="00000000" w:rsidRPr="00000000">
        <w:rPr>
          <w:rtl w:val="0"/>
        </w:rPr>
      </w:r>
    </w:p>
    <w:p w:rsidR="00000000" w:rsidDel="00000000" w:rsidP="00000000" w:rsidRDefault="00000000" w:rsidRPr="00000000" w14:paraId="00000046">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Timed writing practice under exam conditions</w:t>
      </w:r>
    </w:p>
    <w:p w:rsidR="00000000" w:rsidDel="00000000" w:rsidP="00000000" w:rsidRDefault="00000000" w:rsidRPr="00000000" w14:paraId="00000047">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Multiple-choice practice with AP-style questions</w:t>
      </w:r>
    </w:p>
    <w:p w:rsidR="00000000" w:rsidDel="00000000" w:rsidP="00000000" w:rsidRDefault="00000000" w:rsidRPr="00000000" w14:paraId="00000048">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Reviewing strategies for time management</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pPr>
      <w:r w:rsidDel="00000000" w:rsidR="00000000" w:rsidRPr="00000000">
        <w:rPr>
          <w:b w:val="1"/>
          <w:rtl w:val="0"/>
        </w:rPr>
        <w:t xml:space="preserve">Unit 7: Argumentation in Action</w:t>
      </w:r>
      <w:r w:rsidDel="00000000" w:rsidR="00000000" w:rsidRPr="00000000">
        <w:rPr>
          <w:rtl w:val="0"/>
        </w:rPr>
      </w:r>
    </w:p>
    <w:p w:rsidR="00000000" w:rsidDel="00000000" w:rsidP="00000000" w:rsidRDefault="00000000" w:rsidRPr="00000000" w14:paraId="0000004A">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Analyze contemporary issues and debates</w:t>
      </w:r>
    </w:p>
    <w:p w:rsidR="00000000" w:rsidDel="00000000" w:rsidP="00000000" w:rsidRDefault="00000000" w:rsidRPr="00000000" w14:paraId="0000004B">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Write arguments based on real-world situations</w:t>
      </w:r>
    </w:p>
    <w:p w:rsidR="00000000" w:rsidDel="00000000" w:rsidP="00000000" w:rsidRDefault="00000000" w:rsidRPr="00000000" w14:paraId="0000004C">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Engage </w:t>
      </w:r>
      <w:r w:rsidDel="00000000" w:rsidR="00000000" w:rsidRPr="00000000">
        <w:rPr>
          <w:b w:val="1"/>
          <w:i w:val="1"/>
          <w:rtl w:val="0"/>
        </w:rPr>
        <w:t xml:space="preserve">respectfully</w:t>
      </w:r>
      <w:r w:rsidDel="00000000" w:rsidR="00000000" w:rsidRPr="00000000">
        <w:rPr>
          <w:b w:val="1"/>
          <w:rtl w:val="0"/>
        </w:rPr>
        <w:t xml:space="preserve"> </w:t>
      </w:r>
      <w:r w:rsidDel="00000000" w:rsidR="00000000" w:rsidRPr="00000000">
        <w:rPr>
          <w:rtl w:val="0"/>
        </w:rPr>
        <w:t xml:space="preserve"> in debates and discussions</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rPr/>
      </w:pPr>
      <w:r w:rsidDel="00000000" w:rsidR="00000000" w:rsidRPr="00000000">
        <w:rPr>
          <w:b w:val="1"/>
          <w:rtl w:val="0"/>
        </w:rPr>
        <w:t xml:space="preserve">Unit 8: Final Review and Exam Preparation</w:t>
      </w:r>
      <w:r w:rsidDel="00000000" w:rsidR="00000000" w:rsidRPr="00000000">
        <w:rPr>
          <w:rtl w:val="0"/>
        </w:rPr>
      </w:r>
    </w:p>
    <w:p w:rsidR="00000000" w:rsidDel="00000000" w:rsidP="00000000" w:rsidRDefault="00000000" w:rsidRPr="00000000" w14:paraId="0000004E">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Review key concepts and strategies.</w:t>
      </w:r>
    </w:p>
    <w:p w:rsidR="00000000" w:rsidDel="00000000" w:rsidP="00000000" w:rsidRDefault="00000000" w:rsidRPr="00000000" w14:paraId="0000004F">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pPr>
      <w:r w:rsidDel="00000000" w:rsidR="00000000" w:rsidRPr="00000000">
        <w:rPr>
          <w:rtl w:val="0"/>
        </w:rPr>
        <w:t xml:space="preserve">Practice with full-length practice exams.</w:t>
      </w:r>
    </w:p>
    <w:p w:rsidR="00000000" w:rsidDel="00000000" w:rsidP="00000000" w:rsidRDefault="00000000" w:rsidRPr="00000000" w14:paraId="00000050">
      <w:pPr>
        <w:numPr>
          <w:ilvl w:val="1"/>
          <w:numId w:val="4"/>
        </w:numPr>
        <w:pBdr>
          <w:top w:color="d9d9e3" w:space="0" w:sz="0" w:val="none"/>
          <w:left w:color="d9d9e3" w:space="0" w:sz="0" w:val="none"/>
          <w:bottom w:color="d9d9e3" w:space="0" w:sz="0" w:val="none"/>
          <w:right w:color="d9d9e3" w:space="0" w:sz="0" w:val="none"/>
          <w:between w:color="d9d9e3" w:space="0" w:sz="0" w:val="none"/>
        </w:pBdr>
        <w:shd w:fill="f7f7f8" w:val="clear"/>
        <w:spacing w:after="0" w:line="240" w:lineRule="auto"/>
        <w:ind w:left="450" w:hanging="360"/>
        <w:sectPr>
          <w:type w:val="continuous"/>
          <w:pgSz w:h="15840" w:w="12240" w:orient="portrait"/>
          <w:pgMar w:bottom="720" w:top="720" w:left="720" w:right="720" w:header="576" w:footer="576"/>
          <w:cols w:equalWidth="0" w:num="2" w:sep="1">
            <w:col w:space="720" w:w="5040"/>
            <w:col w:space="0" w:w="5040"/>
          </w:cols>
        </w:sectPr>
      </w:pPr>
      <w:r w:rsidDel="00000000" w:rsidR="00000000" w:rsidRPr="00000000">
        <w:rPr>
          <w:rtl w:val="0"/>
        </w:rPr>
        <w:t xml:space="preserve">Finalize test-taking techniques</w:t>
      </w:r>
      <w:r w:rsidDel="00000000" w:rsidR="00000000" w:rsidRPr="00000000">
        <w:rPr>
          <w:rtl w:val="0"/>
        </w:rPr>
      </w:r>
    </w:p>
    <w:p w:rsidR="00000000" w:rsidDel="00000000" w:rsidP="00000000" w:rsidRDefault="00000000" w:rsidRPr="00000000" w14:paraId="00000051">
      <w:pPr>
        <w:spacing w:line="240" w:lineRule="auto"/>
        <w:rPr>
          <w:sz w:val="12"/>
          <w:szCs w:val="12"/>
        </w:rPr>
      </w:pPr>
      <w:r w:rsidDel="00000000" w:rsidR="00000000" w:rsidRPr="00000000">
        <w:rPr>
          <w:rtl w:val="0"/>
        </w:rPr>
      </w:r>
    </w:p>
    <w:p w:rsidR="00000000" w:rsidDel="00000000" w:rsidP="00000000" w:rsidRDefault="00000000" w:rsidRPr="00000000" w14:paraId="00000052">
      <w:pPr>
        <w:spacing w:line="240" w:lineRule="auto"/>
        <w:rPr>
          <w:b w:val="1"/>
          <w:u w:val="single"/>
        </w:rPr>
      </w:pPr>
      <w:r w:rsidDel="00000000" w:rsidR="00000000" w:rsidRPr="00000000">
        <w:rPr>
          <w:b w:val="1"/>
          <w:u w:val="single"/>
          <w:rtl w:val="0"/>
        </w:rPr>
        <w:t xml:space="preserve">Each grading period we will complete the following activities:</w:t>
      </w:r>
    </w:p>
    <w:p w:rsidR="00000000" w:rsidDel="00000000" w:rsidP="00000000" w:rsidRDefault="00000000" w:rsidRPr="00000000" w14:paraId="00000053">
      <w:pPr>
        <w:spacing w:after="0" w:line="240" w:lineRule="auto"/>
        <w:rPr/>
      </w:pPr>
      <w:r w:rsidDel="00000000" w:rsidR="00000000" w:rsidRPr="00000000">
        <w:rPr>
          <w:b w:val="1"/>
          <w:rtl w:val="0"/>
        </w:rPr>
        <w:t xml:space="preserve">Socratic Seminars</w:t>
      </w:r>
      <w:r w:rsidDel="00000000" w:rsidR="00000000" w:rsidRPr="00000000">
        <w:rPr>
          <w:rtl w:val="0"/>
        </w:rPr>
        <w:t xml:space="preserve"> - Students will annotate a text and discuss the arguments, audience, purpose, and modern-day views</w:t>
      </w:r>
    </w:p>
    <w:p w:rsidR="00000000" w:rsidDel="00000000" w:rsidP="00000000" w:rsidRDefault="00000000" w:rsidRPr="00000000" w14:paraId="00000054">
      <w:pPr>
        <w:spacing w:after="0" w:line="240" w:lineRule="auto"/>
        <w:rPr/>
      </w:pPr>
      <w:r w:rsidDel="00000000" w:rsidR="00000000" w:rsidRPr="00000000">
        <w:rPr>
          <w:rtl w:val="0"/>
        </w:rPr>
        <w:t xml:space="preserve">Writing - both timed and extended short responses, essays, drafts, peer edits, and writing conferences. Each student</w:t>
      </w:r>
      <w:r w:rsidDel="00000000" w:rsidR="00000000" w:rsidRPr="00000000">
        <w:rPr>
          <w:rtl w:val="0"/>
        </w:rPr>
        <w:t xml:space="preserve"> will lead a Socratic seminar with text-based questions and inquiry-driven discussion. We will not debate issues or topics but elaborate and summarize both sides of arguments and debatable issues.  </w:t>
      </w: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ind w:firstLine="1620"/>
        <w:rPr>
          <w:b w:val="1"/>
          <w:u w:val="single"/>
        </w:rPr>
      </w:pPr>
      <w:r w:rsidDel="00000000" w:rsidR="00000000" w:rsidRPr="00000000">
        <w:rPr>
          <w:b w:val="1"/>
          <w:u w:val="single"/>
          <w:rtl w:val="0"/>
        </w:rPr>
        <w:t xml:space="preserve">Weekly Activities (subject to change order)</w:t>
      </w:r>
    </w:p>
    <w:p w:rsidR="00000000" w:rsidDel="00000000" w:rsidP="00000000" w:rsidRDefault="00000000" w:rsidRPr="00000000" w14:paraId="00000057">
      <w:pPr>
        <w:spacing w:after="0" w:line="276" w:lineRule="auto"/>
        <w:ind w:firstLine="1620"/>
        <w:rPr/>
      </w:pPr>
      <w:r w:rsidDel="00000000" w:rsidR="00000000" w:rsidRPr="00000000">
        <w:rPr>
          <w:b w:val="1"/>
          <w:rtl w:val="0"/>
        </w:rPr>
        <w:t xml:space="preserve">Mondays</w:t>
      </w:r>
      <w:r w:rsidDel="00000000" w:rsidR="00000000" w:rsidRPr="00000000">
        <w:rPr>
          <w:rtl w:val="0"/>
        </w:rPr>
        <w:t xml:space="preserve"> - FICTIONAL NOVELS (or free choice) discussions/activities </w:t>
      </w:r>
    </w:p>
    <w:p w:rsidR="00000000" w:rsidDel="00000000" w:rsidP="00000000" w:rsidRDefault="00000000" w:rsidRPr="00000000" w14:paraId="00000058">
      <w:pPr>
        <w:spacing w:after="0" w:line="276" w:lineRule="auto"/>
        <w:ind w:firstLine="1620"/>
        <w:rPr/>
      </w:pPr>
      <w:r w:rsidDel="00000000" w:rsidR="00000000" w:rsidRPr="00000000">
        <w:rPr>
          <w:b w:val="1"/>
          <w:rtl w:val="0"/>
        </w:rPr>
        <w:t xml:space="preserve">Tuesdays </w:t>
      </w:r>
      <w:r w:rsidDel="00000000" w:rsidR="00000000" w:rsidRPr="00000000">
        <w:rPr>
          <w:rtl w:val="0"/>
        </w:rPr>
        <w:t xml:space="preserve">- NON-FICTION TEXTS AND EXCERPTS and real-world examples (analysis)</w:t>
      </w:r>
    </w:p>
    <w:p w:rsidR="00000000" w:rsidDel="00000000" w:rsidP="00000000" w:rsidRDefault="00000000" w:rsidRPr="00000000" w14:paraId="00000059">
      <w:pPr>
        <w:spacing w:after="0" w:line="276" w:lineRule="auto"/>
        <w:ind w:firstLine="1620"/>
        <w:rPr/>
      </w:pPr>
      <w:r w:rsidDel="00000000" w:rsidR="00000000" w:rsidRPr="00000000">
        <w:rPr>
          <w:b w:val="1"/>
          <w:rtl w:val="0"/>
        </w:rPr>
        <w:t xml:space="preserve">Wednesdays </w:t>
      </w:r>
      <w:r w:rsidDel="00000000" w:rsidR="00000000" w:rsidRPr="00000000">
        <w:rPr>
          <w:rtl w:val="0"/>
        </w:rPr>
        <w:t xml:space="preserve">- TESTS quizzes, tests, AP multiple choice practice</w:t>
      </w:r>
    </w:p>
    <w:p w:rsidR="00000000" w:rsidDel="00000000" w:rsidP="00000000" w:rsidRDefault="00000000" w:rsidRPr="00000000" w14:paraId="0000005A">
      <w:pPr>
        <w:spacing w:after="0" w:line="276" w:lineRule="auto"/>
        <w:ind w:firstLine="1620"/>
        <w:rPr/>
      </w:pPr>
      <w:r w:rsidDel="00000000" w:rsidR="00000000" w:rsidRPr="00000000">
        <w:rPr>
          <w:b w:val="1"/>
          <w:rtl w:val="0"/>
        </w:rPr>
        <w:t xml:space="preserve">Thursdays </w:t>
      </w:r>
      <w:r w:rsidDel="00000000" w:rsidR="00000000" w:rsidRPr="00000000">
        <w:rPr>
          <w:rtl w:val="0"/>
        </w:rPr>
        <w:t xml:space="preserve">- WRITE timed writing (paragraphs, essays, journals, and peer feedback)</w:t>
      </w:r>
    </w:p>
    <w:p w:rsidR="00000000" w:rsidDel="00000000" w:rsidP="00000000" w:rsidRDefault="00000000" w:rsidRPr="00000000" w14:paraId="0000005B">
      <w:pPr>
        <w:spacing w:after="0" w:line="276" w:lineRule="auto"/>
        <w:ind w:firstLine="1620"/>
        <w:rPr/>
      </w:pPr>
      <w:r w:rsidDel="00000000" w:rsidR="00000000" w:rsidRPr="00000000">
        <w:rPr>
          <w:b w:val="1"/>
          <w:rtl w:val="0"/>
        </w:rPr>
        <w:t xml:space="preserve">Fridays -</w:t>
      </w:r>
      <w:r w:rsidDel="00000000" w:rsidR="00000000" w:rsidRPr="00000000">
        <w:rPr>
          <w:rtl w:val="0"/>
        </w:rPr>
        <w:t xml:space="preserve"> NUTS and BOLTS:  vocabulary, grammar, syntax (define, identify, and exemplify)</w:t>
      </w:r>
    </w:p>
    <w:p w:rsidR="00000000" w:rsidDel="00000000" w:rsidP="00000000" w:rsidRDefault="00000000" w:rsidRPr="00000000" w14:paraId="0000005C">
      <w:pPr>
        <w:spacing w:after="0" w:line="276" w:lineRule="auto"/>
        <w:ind w:firstLine="1620"/>
        <w:rPr/>
      </w:pPr>
      <w:r w:rsidDel="00000000" w:rsidR="00000000" w:rsidRPr="00000000">
        <w:rPr>
          <w:rtl w:val="0"/>
        </w:rPr>
      </w:r>
    </w:p>
    <w:p w:rsidR="00000000" w:rsidDel="00000000" w:rsidP="00000000" w:rsidRDefault="00000000" w:rsidRPr="00000000" w14:paraId="0000005D">
      <w:pPr>
        <w:spacing w:after="0" w:line="360" w:lineRule="auto"/>
        <w:ind w:left="0" w:firstLine="0"/>
        <w:rPr>
          <w:b w:val="1"/>
          <w:u w:val="single"/>
        </w:rPr>
      </w:pPr>
      <w:r w:rsidDel="00000000" w:rsidR="00000000" w:rsidRPr="00000000">
        <w:rPr>
          <w:b w:val="1"/>
          <w:u w:val="single"/>
          <w:rtl w:val="0"/>
        </w:rPr>
        <w:t xml:space="preserve">Participation and Absences:</w:t>
      </w:r>
    </w:p>
    <w:p w:rsidR="00000000" w:rsidDel="00000000" w:rsidP="00000000" w:rsidRDefault="00000000" w:rsidRPr="00000000" w14:paraId="0000005E">
      <w:pPr>
        <w:spacing w:after="0" w:line="360" w:lineRule="auto"/>
        <w:ind w:left="0" w:firstLine="0"/>
        <w:rPr/>
      </w:pPr>
      <w:r w:rsidDel="00000000" w:rsidR="00000000" w:rsidRPr="00000000">
        <w:rPr>
          <w:rtl w:val="0"/>
        </w:rPr>
        <w:t xml:space="preserve">Students will receive a grade on participation that includes the following:</w:t>
      </w:r>
    </w:p>
    <w:p w:rsidR="00000000" w:rsidDel="00000000" w:rsidP="00000000" w:rsidRDefault="00000000" w:rsidRPr="00000000" w14:paraId="0000005F">
      <w:pPr>
        <w:numPr>
          <w:ilvl w:val="0"/>
          <w:numId w:val="5"/>
        </w:numPr>
        <w:spacing w:after="0" w:line="276" w:lineRule="auto"/>
        <w:ind w:left="720" w:hanging="360"/>
        <w:rPr>
          <w:u w:val="none"/>
        </w:rPr>
      </w:pPr>
      <w:r w:rsidDel="00000000" w:rsidR="00000000" w:rsidRPr="00000000">
        <w:rPr>
          <w:b w:val="1"/>
          <w:rtl w:val="0"/>
        </w:rPr>
        <w:t xml:space="preserve">Engaging with content </w:t>
      </w:r>
      <w:r w:rsidDel="00000000" w:rsidR="00000000" w:rsidRPr="00000000">
        <w:rPr>
          <w:rtl w:val="0"/>
        </w:rPr>
        <w:t xml:space="preserve">with evidence (annotation, discussion, practice exams)</w:t>
      </w:r>
    </w:p>
    <w:p w:rsidR="00000000" w:rsidDel="00000000" w:rsidP="00000000" w:rsidRDefault="00000000" w:rsidRPr="00000000" w14:paraId="00000060">
      <w:pPr>
        <w:numPr>
          <w:ilvl w:val="0"/>
          <w:numId w:val="5"/>
        </w:numPr>
        <w:spacing w:after="0" w:line="276" w:lineRule="auto"/>
        <w:ind w:left="720" w:hanging="360"/>
        <w:rPr>
          <w:u w:val="none"/>
        </w:rPr>
      </w:pPr>
      <w:r w:rsidDel="00000000" w:rsidR="00000000" w:rsidRPr="00000000">
        <w:rPr>
          <w:b w:val="1"/>
          <w:rtl w:val="0"/>
        </w:rPr>
        <w:t xml:space="preserve">Preparing for class</w:t>
      </w:r>
      <w:r w:rsidDel="00000000" w:rsidR="00000000" w:rsidRPr="00000000">
        <w:rPr>
          <w:rtl w:val="0"/>
        </w:rPr>
        <w:t xml:space="preserve"> (arrives on time, maintains supplies, completes homework)</w:t>
      </w:r>
    </w:p>
    <w:p w:rsidR="00000000" w:rsidDel="00000000" w:rsidP="00000000" w:rsidRDefault="00000000" w:rsidRPr="00000000" w14:paraId="00000061">
      <w:pPr>
        <w:numPr>
          <w:ilvl w:val="0"/>
          <w:numId w:val="5"/>
        </w:numPr>
        <w:spacing w:after="0" w:line="276" w:lineRule="auto"/>
        <w:ind w:left="720" w:hanging="360"/>
        <w:rPr>
          <w:u w:val="none"/>
        </w:rPr>
      </w:pPr>
      <w:r w:rsidDel="00000000" w:rsidR="00000000" w:rsidRPr="00000000">
        <w:rPr>
          <w:b w:val="1"/>
          <w:rtl w:val="0"/>
        </w:rPr>
        <w:t xml:space="preserve">Attending regularly </w:t>
      </w:r>
      <w:r w:rsidDel="00000000" w:rsidR="00000000" w:rsidRPr="00000000">
        <w:rPr>
          <w:rtl w:val="0"/>
        </w:rPr>
        <w:t xml:space="preserve">(prepares for planned absences, communicates during long illnesses) </w:t>
      </w:r>
    </w:p>
    <w:p w:rsidR="00000000" w:rsidDel="00000000" w:rsidP="00000000" w:rsidRDefault="00000000" w:rsidRPr="00000000" w14:paraId="00000062">
      <w:pPr>
        <w:spacing w:after="0" w:line="276" w:lineRule="auto"/>
        <w:ind w:left="0" w:firstLine="0"/>
        <w:rPr>
          <w:i w:val="1"/>
        </w:rPr>
      </w:pPr>
      <w:r w:rsidDel="00000000" w:rsidR="00000000" w:rsidRPr="00000000">
        <w:rPr>
          <w:i w:val="1"/>
          <w:rtl w:val="0"/>
        </w:rPr>
        <w:t xml:space="preserve">If something is assigned before a student is absent, it is due upon returning, especially regular assignments, quizzes and essays, </w:t>
      </w:r>
      <w:r w:rsidDel="00000000" w:rsidR="00000000" w:rsidRPr="00000000">
        <w:rPr>
          <w:b w:val="1"/>
          <w:i w:val="1"/>
          <w:u w:val="single"/>
          <w:rtl w:val="0"/>
        </w:rPr>
        <w:t xml:space="preserve">unless</w:t>
      </w:r>
      <w:r w:rsidDel="00000000" w:rsidR="00000000" w:rsidRPr="00000000">
        <w:rPr>
          <w:i w:val="1"/>
          <w:rtl w:val="0"/>
        </w:rPr>
        <w:t xml:space="preserve"> severe illness prevented studying a completion. Communication is KEY, both in work and academics, so this is a skill we build.  Late work after 2 weeks will not be accepted in general.</w:t>
      </w:r>
    </w:p>
    <w:p w:rsidR="00000000" w:rsidDel="00000000" w:rsidP="00000000" w:rsidRDefault="00000000" w:rsidRPr="00000000" w14:paraId="00000063">
      <w:pPr>
        <w:tabs>
          <w:tab w:val="center" w:leader="none" w:pos="4680"/>
          <w:tab w:val="right" w:leader="none" w:pos="9360"/>
        </w:tabs>
        <w:spacing w:after="0" w:line="360" w:lineRule="auto"/>
        <w:rPr>
          <w:sz w:val="24"/>
          <w:szCs w:val="24"/>
        </w:rPr>
      </w:pPr>
      <w:r w:rsidDel="00000000" w:rsidR="00000000" w:rsidRPr="00000000">
        <w:rPr>
          <w:sz w:val="24"/>
          <w:szCs w:val="24"/>
          <w:rtl w:val="0"/>
        </w:rPr>
        <w:t xml:space="preserve">-------------------------------------------------------------CUT--------------------------------------------------------------------</w:t>
      </w:r>
    </w:p>
    <w:p w:rsidR="00000000" w:rsidDel="00000000" w:rsidP="00000000" w:rsidRDefault="00000000" w:rsidRPr="00000000" w14:paraId="00000064">
      <w:pPr>
        <w:tabs>
          <w:tab w:val="center" w:leader="none" w:pos="4680"/>
          <w:tab w:val="right" w:leader="none" w:pos="9360"/>
        </w:tabs>
        <w:spacing w:after="0" w:line="240" w:lineRule="auto"/>
        <w:rPr>
          <w:sz w:val="24"/>
          <w:szCs w:val="24"/>
        </w:rPr>
      </w:pPr>
      <w:r w:rsidDel="00000000" w:rsidR="00000000" w:rsidRPr="00000000">
        <w:rPr>
          <w:sz w:val="24"/>
          <w:szCs w:val="24"/>
          <w:rtl w:val="0"/>
        </w:rPr>
        <w:t xml:space="preserve">Return by September 15th.  I have read through this syllabus and understand our class expectations.  This is </w:t>
      </w:r>
      <w:r w:rsidDel="00000000" w:rsidR="00000000" w:rsidRPr="00000000">
        <w:rPr>
          <w:b w:val="1"/>
          <w:sz w:val="24"/>
          <w:szCs w:val="24"/>
          <w:rtl w:val="0"/>
        </w:rPr>
        <w:t xml:space="preserve">also permission to view video clips of the listed </w:t>
      </w:r>
      <w:r w:rsidDel="00000000" w:rsidR="00000000" w:rsidRPr="00000000">
        <w:rPr>
          <w:sz w:val="24"/>
          <w:szCs w:val="24"/>
          <w:rtl w:val="0"/>
        </w:rPr>
        <w:t xml:space="preserve">speeches, historical documentaries, and classic literature.    </w:t>
      </w:r>
    </w:p>
    <w:p w:rsidR="00000000" w:rsidDel="00000000" w:rsidP="00000000" w:rsidRDefault="00000000" w:rsidRPr="00000000" w14:paraId="00000065">
      <w:pPr>
        <w:tabs>
          <w:tab w:val="center" w:leader="none" w:pos="4680"/>
          <w:tab w:val="right" w:leader="none" w:pos="9360"/>
        </w:tabs>
        <w:spacing w:after="0" w:line="360" w:lineRule="auto"/>
        <w:rPr>
          <w:sz w:val="18"/>
          <w:szCs w:val="18"/>
        </w:rPr>
      </w:pPr>
      <w:r w:rsidDel="00000000" w:rsidR="00000000" w:rsidRPr="00000000">
        <w:rPr>
          <w:rtl w:val="0"/>
        </w:rPr>
      </w:r>
    </w:p>
    <w:p w:rsidR="00000000" w:rsidDel="00000000" w:rsidP="00000000" w:rsidRDefault="00000000" w:rsidRPr="00000000" w14:paraId="00000066">
      <w:pPr>
        <w:tabs>
          <w:tab w:val="center" w:leader="none" w:pos="4680"/>
          <w:tab w:val="right" w:leader="none" w:pos="9360"/>
        </w:tabs>
        <w:spacing w:after="0" w:line="360" w:lineRule="auto"/>
        <w:rPr>
          <w:sz w:val="24"/>
          <w:szCs w:val="24"/>
        </w:rPr>
      </w:pPr>
      <w:r w:rsidDel="00000000" w:rsidR="00000000" w:rsidRPr="00000000">
        <w:rPr>
          <w:sz w:val="24"/>
          <w:szCs w:val="24"/>
          <w:rtl w:val="0"/>
        </w:rPr>
        <w:t xml:space="preserve">PRINT Student Name: ______________________    Student Signature: __________________________</w:t>
      </w:r>
    </w:p>
    <w:p w:rsidR="00000000" w:rsidDel="00000000" w:rsidP="00000000" w:rsidRDefault="00000000" w:rsidRPr="00000000" w14:paraId="00000067">
      <w:pPr>
        <w:tabs>
          <w:tab w:val="center" w:leader="none" w:pos="4680"/>
          <w:tab w:val="right" w:leader="none" w:pos="9360"/>
        </w:tabs>
        <w:spacing w:after="0" w:line="360" w:lineRule="auto"/>
        <w:rPr>
          <w:sz w:val="20"/>
          <w:szCs w:val="20"/>
        </w:rPr>
        <w:sectPr>
          <w:type w:val="continuous"/>
          <w:pgSz w:h="15840" w:w="12240" w:orient="portrait"/>
          <w:pgMar w:bottom="450" w:top="720" w:left="720" w:right="720" w:header="576" w:footer="576"/>
          <w:cols w:equalWidth="0" w:num="1" w:sep="1">
            <w:col w:space="0" w:w="10800"/>
          </w:cols>
        </w:sectPr>
      </w:pPr>
      <w:r w:rsidDel="00000000" w:rsidR="00000000" w:rsidRPr="00000000">
        <w:rPr>
          <w:sz w:val="24"/>
          <w:szCs w:val="24"/>
          <w:rtl w:val="0"/>
        </w:rPr>
        <w:t xml:space="preserve">PRINT Parent/Guardian:_____________________   Parent/Guardian Signature:__________________</w:t>
      </w:r>
      <w:r w:rsidDel="00000000" w:rsidR="00000000" w:rsidRPr="00000000">
        <w:rPr>
          <w:rtl w:val="0"/>
        </w:rPr>
      </w:r>
    </w:p>
    <w:p w:rsidR="00000000" w:rsidDel="00000000" w:rsidP="00000000" w:rsidRDefault="00000000" w:rsidRPr="00000000" w14:paraId="00000068">
      <w:pPr>
        <w:spacing w:line="240" w:lineRule="auto"/>
        <w:ind w:left="0" w:firstLine="0"/>
        <w:rPr>
          <w:sz w:val="20"/>
          <w:szCs w:val="20"/>
        </w:rPr>
      </w:pPr>
      <w:r w:rsidDel="00000000" w:rsidR="00000000" w:rsidRPr="00000000">
        <w:rPr>
          <w:rtl w:val="0"/>
        </w:rPr>
      </w:r>
    </w:p>
    <w:sectPr>
      <w:headerReference r:id="rId12" w:type="default"/>
      <w:type w:val="continuous"/>
      <w:pgSz w:h="15840" w:w="12240" w:orient="portrait"/>
      <w:pgMar w:bottom="2160" w:top="1440" w:left="806.4000000000001" w:right="763.2" w:header="0" w:footer="0"/>
      <w:cols w:equalWidth="0" w:num="2" w:sep="1">
        <w:col w:space="720" w:w="4975.2"/>
        <w:col w:space="0" w:w="497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360" w:lineRule="auto"/>
      <w:ind w:left="0" w:right="0" w:firstLine="0"/>
      <w:jc w:val="left"/>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b w:val="1"/>
        <w:sz w:val="26"/>
        <w:szCs w:val="26"/>
      </w:rPr>
    </w:pPr>
    <w:r w:rsidDel="00000000" w:rsidR="00000000" w:rsidRPr="00000000">
      <w:rPr>
        <w:b w:val="1"/>
        <w:sz w:val="26"/>
        <w:szCs w:val="26"/>
        <w:rtl w:val="0"/>
      </w:rPr>
      <w:t xml:space="preserve">Ms. Zocchi (Zah-Key)                                                                                            </w:t>
    </w:r>
    <w:hyperlink r:id="rId1">
      <w:r w:rsidDel="00000000" w:rsidR="00000000" w:rsidRPr="00000000">
        <w:rPr>
          <w:b w:val="1"/>
          <w:color w:val="1155cc"/>
          <w:sz w:val="26"/>
          <w:szCs w:val="26"/>
          <w:u w:val="single"/>
          <w:rtl w:val="0"/>
        </w:rPr>
        <w:t xml:space="preserve">czocchi@delnorte.k12.ca.us</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26"/>
        <w:szCs w:val="26"/>
      </w:rPr>
    </w:pPr>
    <w:r w:rsidDel="00000000" w:rsidR="00000000" w:rsidRPr="00000000">
      <w:rPr>
        <w:b w:val="1"/>
        <w:sz w:val="26"/>
        <w:szCs w:val="26"/>
        <w:rtl w:val="0"/>
      </w:rPr>
      <w:t xml:space="preserve">AP Language and Composition - Juniors 2023</w:t>
    </w:r>
    <w:r w:rsidDel="00000000" w:rsidR="00000000" w:rsidRPr="00000000">
      <w:rPr>
        <w:sz w:val="26"/>
        <w:szCs w:val="26"/>
        <w:rtl w:val="0"/>
      </w:rPr>
      <w:t xml:space="preserve">                                                    (707) 464-0260 ext. 52450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leader="none" w:pos="4680"/>
        <w:tab w:val="right" w:leader="none" w:pos="9360"/>
      </w:tabs>
      <w:spacing w:after="0" w:line="240" w:lineRule="auto"/>
      <w:rPr>
        <w:b w:val="1"/>
        <w:sz w:val="26"/>
        <w:szCs w:val="26"/>
      </w:rPr>
    </w:pPr>
    <w:r w:rsidDel="00000000" w:rsidR="00000000" w:rsidRPr="00000000">
      <w:rPr>
        <w:rtl w:val="0"/>
      </w:rPr>
    </w:r>
  </w:p>
  <w:p w:rsidR="00000000" w:rsidDel="00000000" w:rsidP="00000000" w:rsidRDefault="00000000" w:rsidRPr="00000000" w14:paraId="0000006C">
    <w:pPr>
      <w:tabs>
        <w:tab w:val="center" w:leader="none" w:pos="4680"/>
        <w:tab w:val="right" w:leader="none" w:pos="9360"/>
      </w:tabs>
      <w:spacing w:after="0" w:line="240" w:lineRule="auto"/>
      <w:rPr>
        <w:b w:val="1"/>
        <w:sz w:val="26"/>
        <w:szCs w:val="26"/>
      </w:rPr>
    </w:pPr>
    <w:r w:rsidDel="00000000" w:rsidR="00000000" w:rsidRPr="00000000">
      <w:rPr>
        <w:b w:val="1"/>
        <w:sz w:val="26"/>
        <w:szCs w:val="26"/>
        <w:rtl w:val="0"/>
      </w:rPr>
      <w:t xml:space="preserve">Ms. Zocchi (Zah-Key)                                                                                            </w:t>
    </w:r>
    <w:hyperlink r:id="rId1">
      <w:r w:rsidDel="00000000" w:rsidR="00000000" w:rsidRPr="00000000">
        <w:rPr>
          <w:b w:val="1"/>
          <w:color w:val="1155cc"/>
          <w:sz w:val="26"/>
          <w:szCs w:val="26"/>
          <w:u w:val="single"/>
          <w:rtl w:val="0"/>
        </w:rPr>
        <w:t xml:space="preserve">czocchi@delnorte.k12.ca.us</w:t>
      </w:r>
    </w:hyperlink>
    <w:r w:rsidDel="00000000" w:rsidR="00000000" w:rsidRPr="00000000">
      <w:rPr>
        <w:rtl w:val="0"/>
      </w:rPr>
    </w:r>
  </w:p>
  <w:p w:rsidR="00000000" w:rsidDel="00000000" w:rsidP="00000000" w:rsidRDefault="00000000" w:rsidRPr="00000000" w14:paraId="0000006D">
    <w:pPr>
      <w:tabs>
        <w:tab w:val="center" w:leader="none" w:pos="4680"/>
        <w:tab w:val="right" w:leader="none" w:pos="9360"/>
      </w:tabs>
      <w:spacing w:after="0" w:line="240" w:lineRule="auto"/>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AP Language and Composition  </w:t>
    </w:r>
    <w:r w:rsidDel="00000000" w:rsidR="00000000" w:rsidRPr="00000000">
      <w:rPr>
        <w:sz w:val="26"/>
        <w:szCs w:val="26"/>
        <w:rtl w:val="0"/>
      </w:rPr>
      <w:t xml:space="preserve">                                                                           (707) 464-0260 ext. 52450</w:t>
    </w:r>
  </w:p>
  <w:p w:rsidR="00000000" w:rsidDel="00000000" w:rsidP="00000000" w:rsidRDefault="00000000" w:rsidRPr="00000000" w14:paraId="0000006E">
    <w:pPr>
      <w:tabs>
        <w:tab w:val="center" w:leader="none" w:pos="4680"/>
        <w:tab w:val="right" w:leader="none" w:pos="9360"/>
      </w:tabs>
      <w:spacing w:after="0" w:line="240" w:lineRule="auto"/>
      <w:jc w:val="right"/>
      <w:rPr>
        <w:rFonts w:ascii="Comfortaa" w:cs="Comfortaa" w:eastAsia="Comfortaa" w:hAnsi="Comfortaa"/>
        <w:b w:val="1"/>
        <w:sz w:val="20"/>
        <w:szCs w:val="20"/>
      </w:rPr>
    </w:pPr>
    <w:r w:rsidDel="00000000" w:rsidR="00000000" w:rsidRPr="00000000">
      <w:rPr>
        <w:b w:val="1"/>
        <w:sz w:val="26"/>
        <w:szCs w:val="26"/>
        <w:rtl w:val="0"/>
      </w:rPr>
      <w:t xml:space="preserve">https://www.remind.com/join/</w:t>
    </w:r>
    <w:r w:rsidDel="00000000" w:rsidR="00000000" w:rsidRPr="00000000">
      <w:rPr>
        <w:b w:val="1"/>
        <w:sz w:val="26"/>
        <w:szCs w:val="26"/>
        <w:highlight w:val="white"/>
        <w:rtl w:val="0"/>
      </w:rPr>
      <w:t xml:space="preserve">7c3c4hc</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eader" Target="head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hyperlink" Target="mailto:czocchi@delnorte.k12.ca.u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czocchi@delnorte.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